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CE5007" w:rsidP="00186DBE">
            <w:pPr>
              <w:rPr>
                <w:rFonts w:ascii="Times New Roman" w:hAnsi="Times New Roman" w:cs="Times New Roman"/>
                <w:b/>
              </w:rPr>
            </w:pPr>
            <w:r>
              <w:rPr>
                <w:rFonts w:ascii="Times New Roman" w:hAnsi="Times New Roman" w:cs="Times New Roman"/>
                <w:b/>
              </w:rPr>
              <w:t xml:space="preserve">Grade 9 English I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CE5007" w:rsidP="00186DBE">
            <w:pPr>
              <w:rPr>
                <w:rFonts w:ascii="Times New Roman" w:hAnsi="Times New Roman" w:cs="Times New Roman"/>
                <w:b/>
              </w:rPr>
            </w:pPr>
            <w:r>
              <w:rPr>
                <w:rFonts w:ascii="Times New Roman" w:hAnsi="Times New Roman" w:cs="Times New Roman"/>
                <w:b/>
              </w:rPr>
              <w:t>09/16 – 09/20</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ED084D" w:rsidP="00E1303C">
            <w:pPr>
              <w:rPr>
                <w:rFonts w:ascii="Times New Roman" w:hAnsi="Times New Roman" w:cs="Times New Roman"/>
                <w:b/>
              </w:rPr>
            </w:pPr>
            <w:r>
              <w:rPr>
                <w:rFonts w:ascii="Times New Roman" w:hAnsi="Times New Roman" w:cs="Times New Roman"/>
                <w:b/>
              </w:rPr>
              <w:t>Rhetorical/Literary Analysis in</w:t>
            </w:r>
            <w:r w:rsidRPr="00ED084D">
              <w:rPr>
                <w:rFonts w:ascii="Times New Roman" w:hAnsi="Times New Roman" w:cs="Times New Roman"/>
                <w:b/>
                <w:i/>
              </w:rPr>
              <w:t xml:space="preserve"> Kindred</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B01FA4" w:rsidP="00186DBE">
            <w:pPr>
              <w:rPr>
                <w:rFonts w:ascii="Times New Roman" w:hAnsi="Times New Roman" w:cs="Times New Roman"/>
                <w:b/>
              </w:rPr>
            </w:pPr>
            <w:r>
              <w:rPr>
                <w:rFonts w:ascii="Times New Roman" w:hAnsi="Times New Roman" w:cs="Times New Roman"/>
                <w:b/>
              </w:rPr>
              <w:t xml:space="preserve">SL9-10.1; </w:t>
            </w:r>
            <w:r w:rsidR="001D6899">
              <w:rPr>
                <w:rFonts w:ascii="Times New Roman" w:hAnsi="Times New Roman" w:cs="Times New Roman"/>
                <w:b/>
              </w:rPr>
              <w:t>RI9-10.1 – RI9-10.6; W9-10.1; W9-10.5</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ED084D" w:rsidP="00CB5C6C">
            <w:pPr>
              <w:rPr>
                <w:rFonts w:ascii="Times New Roman" w:hAnsi="Times New Roman" w:cs="Times New Roman"/>
                <w:b/>
              </w:rPr>
            </w:pPr>
            <w:r>
              <w:rPr>
                <w:rFonts w:ascii="Times New Roman" w:hAnsi="Times New Roman" w:cs="Times New Roman"/>
                <w:b/>
              </w:rPr>
              <w:t xml:space="preserve">How does an author use rhetorical strategies to influence the audience when writing a non-fiction work? How does an author use similar strategies, paired with literary devices and writing style, to create effective works of fiction that have an equally powerful impact on the reader?  </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ED084D" w:rsidRPr="00884B65" w:rsidRDefault="00ED084D" w:rsidP="00ED084D">
            <w:pPr>
              <w:rPr>
                <w:rFonts w:ascii="Times New Roman" w:hAnsi="Times New Roman" w:cs="Times New Roman"/>
                <w:b/>
              </w:rPr>
            </w:pPr>
            <w:r>
              <w:rPr>
                <w:rFonts w:ascii="Times New Roman" w:hAnsi="Times New Roman" w:cs="Times New Roman"/>
                <w:b/>
              </w:rPr>
              <w:t xml:space="preserve">Students will identify previous non-fiction works they have encountered that addressed important issues of social justice. Students will identify previously read works of short fiction and whey they were effective.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DA38ED" w:rsidRDefault="00ED084D" w:rsidP="00186DBE">
            <w:pPr>
              <w:rPr>
                <w:rFonts w:ascii="Times New Roman" w:hAnsi="Times New Roman" w:cs="Times New Roman"/>
                <w:b/>
              </w:rPr>
            </w:pPr>
            <w:r>
              <w:rPr>
                <w:rFonts w:ascii="Times New Roman" w:hAnsi="Times New Roman" w:cs="Times New Roman"/>
                <w:b/>
              </w:rPr>
              <w:t>Novel: Kindred</w:t>
            </w:r>
          </w:p>
          <w:p w:rsidR="00ED084D" w:rsidRDefault="00ED084D" w:rsidP="00186DBE">
            <w:pPr>
              <w:rPr>
                <w:rFonts w:ascii="Times New Roman" w:hAnsi="Times New Roman" w:cs="Times New Roman"/>
                <w:b/>
              </w:rPr>
            </w:pPr>
            <w:r>
              <w:rPr>
                <w:rFonts w:ascii="Times New Roman" w:hAnsi="Times New Roman" w:cs="Times New Roman"/>
                <w:b/>
              </w:rPr>
              <w:t xml:space="preserve">Essay on racism by Octavia Butler </w:t>
            </w:r>
          </w:p>
          <w:p w:rsidR="00ED084D" w:rsidRPr="00884B65" w:rsidRDefault="00ED084D" w:rsidP="00186DBE">
            <w:pPr>
              <w:rPr>
                <w:rFonts w:ascii="Times New Roman" w:hAnsi="Times New Roman" w:cs="Times New Roman"/>
                <w:b/>
              </w:rPr>
            </w:pPr>
            <w:r w:rsidRPr="00ED084D">
              <w:rPr>
                <w:rFonts w:ascii="Times New Roman" w:hAnsi="Times New Roman" w:cs="Times New Roman"/>
                <w:b/>
                <w:i/>
              </w:rPr>
              <w:t>Kindred</w:t>
            </w:r>
            <w:r>
              <w:rPr>
                <w:rFonts w:ascii="Times New Roman" w:hAnsi="Times New Roman" w:cs="Times New Roman"/>
                <w:b/>
              </w:rPr>
              <w:t xml:space="preserve">-based short story handout </w:t>
            </w: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D754BC">
              <w:rPr>
                <w:rFonts w:ascii="Times New Roman" w:hAnsi="Times New Roman" w:cs="Times New Roman"/>
                <w:b/>
              </w:rPr>
              <w:t>direct observation/short answer writing assignments</w:t>
            </w:r>
          </w:p>
          <w:p w:rsidR="00107627" w:rsidRDefault="00107627" w:rsidP="00186DBE">
            <w:pPr>
              <w:rPr>
                <w:rFonts w:ascii="Times New Roman" w:hAnsi="Times New Roman" w:cs="Times New Roman"/>
                <w:b/>
              </w:rPr>
            </w:pPr>
          </w:p>
          <w:p w:rsidR="00D754BC" w:rsidRDefault="00107627" w:rsidP="00D754BC">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D754BC">
              <w:rPr>
                <w:rFonts w:ascii="Times New Roman" w:hAnsi="Times New Roman" w:cs="Times New Roman"/>
                <w:b/>
              </w:rPr>
              <w:t>direct observation/short answer writing assignments/short story writing assignment/Socratic dialogue</w:t>
            </w:r>
          </w:p>
          <w:p w:rsidR="00D754BC" w:rsidRDefault="00D754BC" w:rsidP="00D754BC">
            <w:pPr>
              <w:rPr>
                <w:rFonts w:ascii="Times New Roman" w:hAnsi="Times New Roman" w:cs="Times New Roman"/>
                <w:b/>
              </w:rPr>
            </w:pPr>
          </w:p>
          <w:p w:rsidR="00107627" w:rsidRPr="00884B65" w:rsidRDefault="00107627" w:rsidP="00CB5C6C">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D754BC">
              <w:rPr>
                <w:rFonts w:ascii="Times New Roman" w:hAnsi="Times New Roman" w:cs="Times New Roman"/>
                <w:b/>
              </w:rPr>
              <w:t>direct observation/short answer writing assignments/short story writing assignment/Socratic dialogue</w:t>
            </w: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D754BC" w:rsidRDefault="00D754BC" w:rsidP="00186DBE">
            <w:r>
              <w:t xml:space="preserve">Students will be able to identify rhetorical devices, author intention, theme and writing style in a work of non-fiction. They will display their understanding by answering a serious of short answer questions based on the reading. </w:t>
            </w:r>
          </w:p>
          <w:p w:rsidR="00D754BC" w:rsidRDefault="00D754BC" w:rsidP="00186DBE"/>
          <w:p w:rsidR="00884B65" w:rsidRDefault="00D754BC" w:rsidP="00186DBE">
            <w:r>
              <w:t xml:space="preserve">Today students will </w:t>
            </w:r>
            <w:r w:rsidR="00ED084D">
              <w:t xml:space="preserve">read an essay prepared by </w:t>
            </w:r>
            <w:r>
              <w:t xml:space="preserve">Octavia Butler for National Public Radio. The dominant theme of the piece is racism, but other issues, including the role of fiction in social justice, are addressed. Students will read the piece and answer the following questions; each answer should be a minimum of three complete sentences, and each answer should site the text in some way: </w:t>
            </w:r>
          </w:p>
          <w:p w:rsidR="00D754BC" w:rsidRDefault="00D754BC" w:rsidP="00186DBE"/>
          <w:p w:rsidR="00D754BC" w:rsidRDefault="00D754BC" w:rsidP="00D754BC">
            <w:pPr>
              <w:pStyle w:val="ListParagraph"/>
              <w:numPr>
                <w:ilvl w:val="0"/>
                <w:numId w:val="1"/>
              </w:numPr>
            </w:pPr>
            <w:r>
              <w:t xml:space="preserve">What are three important themes addressed in this speech? </w:t>
            </w:r>
          </w:p>
          <w:p w:rsidR="00D754BC" w:rsidRDefault="00D754BC" w:rsidP="00D754BC">
            <w:pPr>
              <w:pStyle w:val="ListParagraph"/>
              <w:numPr>
                <w:ilvl w:val="0"/>
                <w:numId w:val="1"/>
              </w:numPr>
            </w:pPr>
            <w:r>
              <w:t xml:space="preserve">What does the author’s attitude toward racism seem to be? </w:t>
            </w:r>
          </w:p>
          <w:p w:rsidR="00D754BC" w:rsidRDefault="00D754BC" w:rsidP="00D754BC">
            <w:pPr>
              <w:pStyle w:val="ListParagraph"/>
              <w:numPr>
                <w:ilvl w:val="0"/>
                <w:numId w:val="1"/>
              </w:numPr>
            </w:pPr>
            <w:r>
              <w:t xml:space="preserve">What goals does the author have for this piece (what is her intention in writing it)? </w:t>
            </w:r>
          </w:p>
          <w:p w:rsidR="00D754BC" w:rsidRDefault="00D754BC" w:rsidP="00D754BC">
            <w:pPr>
              <w:pStyle w:val="ListParagraph"/>
              <w:numPr>
                <w:ilvl w:val="0"/>
                <w:numId w:val="1"/>
              </w:numPr>
            </w:pPr>
            <w:r>
              <w:t xml:space="preserve">What rhetorical devices are employed to achieve the above goals (name at least three)? </w:t>
            </w:r>
          </w:p>
          <w:p w:rsidR="00D754BC" w:rsidRDefault="00D754BC" w:rsidP="00D754BC">
            <w:pPr>
              <w:pStyle w:val="ListParagraph"/>
              <w:numPr>
                <w:ilvl w:val="0"/>
                <w:numId w:val="1"/>
              </w:numPr>
            </w:pPr>
            <w:r>
              <w:t xml:space="preserve">What solution(s) to the problem of racism does the author offer? </w:t>
            </w:r>
          </w:p>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D754BC" w:rsidRDefault="00D754BC" w:rsidP="004E12CF">
            <w:pPr>
              <w:rPr>
                <w:rFonts w:ascii="Times New Roman" w:hAnsi="Times New Roman" w:cs="Times New Roman"/>
              </w:rPr>
            </w:pPr>
            <w:r w:rsidRPr="00D754BC">
              <w:rPr>
                <w:rFonts w:ascii="Times New Roman" w:hAnsi="Times New Roman" w:cs="Times New Roman"/>
              </w:rPr>
              <w:t xml:space="preserve">Five short answer questions (completed in class) </w:t>
            </w: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4D00E0" w:rsidRDefault="00ED084D" w:rsidP="004D00E0">
            <w:pPr>
              <w:rPr>
                <w:rFonts w:ascii="Times New Roman" w:hAnsi="Times New Roman" w:cs="Times New Roman"/>
              </w:rPr>
            </w:pPr>
            <w:r>
              <w:rPr>
                <w:rFonts w:ascii="Times New Roman" w:hAnsi="Times New Roman" w:cs="Times New Roman"/>
              </w:rPr>
              <w:t xml:space="preserve">Students will learn about character, conflict, historical details, setting, plot, theme and dialogue in literature. They will learn through review of a handout and through class discussion. They will show their learning through class discussion. </w:t>
            </w:r>
          </w:p>
          <w:p w:rsidR="00F66E3B" w:rsidRDefault="00F66E3B" w:rsidP="004D00E0">
            <w:pPr>
              <w:rPr>
                <w:rFonts w:ascii="Times New Roman" w:hAnsi="Times New Roman" w:cs="Times New Roman"/>
              </w:rPr>
            </w:pPr>
          </w:p>
          <w:p w:rsidR="00F66E3B" w:rsidRDefault="00F66E3B" w:rsidP="004D00E0">
            <w:pPr>
              <w:rPr>
                <w:rFonts w:ascii="Times New Roman" w:hAnsi="Times New Roman" w:cs="Times New Roman"/>
              </w:rPr>
            </w:pPr>
            <w:r>
              <w:rPr>
                <w:rFonts w:ascii="Times New Roman" w:hAnsi="Times New Roman" w:cs="Times New Roman"/>
              </w:rPr>
              <w:t>In class today, we will review a handout that details a writing assignment in which students will write a short story based on their reading of Kindred. The assignment will deal with the literary devices an</w:t>
            </w:r>
            <w:r w:rsidR="00461A58">
              <w:rPr>
                <w:rFonts w:ascii="Times New Roman" w:hAnsi="Times New Roman" w:cs="Times New Roman"/>
              </w:rPr>
              <w:t xml:space="preserve">d components mentioned above.  </w:t>
            </w: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D00E0" w:rsidRDefault="00F66E3B" w:rsidP="00107627">
            <w:pPr>
              <w:rPr>
                <w:rFonts w:ascii="Times New Roman" w:hAnsi="Times New Roman" w:cs="Times New Roman"/>
              </w:rPr>
            </w:pPr>
            <w:r>
              <w:rPr>
                <w:rFonts w:ascii="Times New Roman" w:hAnsi="Times New Roman" w:cs="Times New Roman"/>
              </w:rPr>
              <w:t xml:space="preserve">Students will further their understanding of character, conflict, historical details, setting, plot, theme and dialogue in literature. They will learn through analysis of one another’s work based on the writing assignment described above. They will show their learning by responding critically (in writing) to the work of their peers. </w:t>
            </w:r>
          </w:p>
          <w:p w:rsidR="00F66E3B" w:rsidRDefault="00F66E3B" w:rsidP="00107627">
            <w:pPr>
              <w:rPr>
                <w:rFonts w:ascii="Times New Roman" w:hAnsi="Times New Roman" w:cs="Times New Roman"/>
              </w:rPr>
            </w:pPr>
          </w:p>
          <w:p w:rsidR="00F66E3B" w:rsidRDefault="00F66E3B" w:rsidP="00107627">
            <w:pPr>
              <w:rPr>
                <w:rFonts w:ascii="Times New Roman" w:hAnsi="Times New Roman" w:cs="Times New Roman"/>
              </w:rPr>
            </w:pPr>
            <w:r>
              <w:rPr>
                <w:rFonts w:ascii="Times New Roman" w:hAnsi="Times New Roman" w:cs="Times New Roman"/>
              </w:rPr>
              <w:t xml:space="preserve">Today we will engage in peer analysis of rough drafts of the writing assignment described above. </w:t>
            </w:r>
            <w:r>
              <w:rPr>
                <w:rFonts w:ascii="Times New Roman" w:hAnsi="Times New Roman" w:cs="Times New Roman"/>
              </w:rPr>
              <w:lastRenderedPageBreak/>
              <w:t xml:space="preserve">Students will rate one another’s work using a fiction rubric provided by the instructor.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lastRenderedPageBreak/>
              <w:t>Assignment(s) Due-</w:t>
            </w:r>
          </w:p>
          <w:p w:rsidR="00107627" w:rsidRDefault="00D754BC" w:rsidP="00CB5C6C">
            <w:pPr>
              <w:rPr>
                <w:rFonts w:ascii="Times New Roman" w:hAnsi="Times New Roman" w:cs="Times New Roman"/>
              </w:rPr>
            </w:pPr>
            <w:r w:rsidRPr="00D754BC">
              <w:rPr>
                <w:rFonts w:ascii="Times New Roman" w:hAnsi="Times New Roman" w:cs="Times New Roman"/>
              </w:rPr>
              <w:t>Reading: Pages 84-112</w:t>
            </w:r>
          </w:p>
          <w:p w:rsidR="00D754BC" w:rsidRDefault="00D754BC" w:rsidP="00CB5C6C">
            <w:pPr>
              <w:rPr>
                <w:rFonts w:ascii="Times New Roman" w:hAnsi="Times New Roman" w:cs="Times New Roman"/>
              </w:rPr>
            </w:pPr>
            <w:r>
              <w:rPr>
                <w:rFonts w:ascii="Times New Roman" w:hAnsi="Times New Roman" w:cs="Times New Roman"/>
              </w:rPr>
              <w:t xml:space="preserve">Reading Quiz </w:t>
            </w:r>
          </w:p>
          <w:p w:rsidR="00B01FA4" w:rsidRPr="00D754BC" w:rsidRDefault="00B01FA4" w:rsidP="00CB5C6C">
            <w:pPr>
              <w:rPr>
                <w:rFonts w:ascii="Times New Roman" w:hAnsi="Times New Roman" w:cs="Times New Roman"/>
              </w:rPr>
            </w:pPr>
            <w:r>
              <w:rPr>
                <w:rFonts w:ascii="Times New Roman" w:hAnsi="Times New Roman" w:cs="Times New Roman"/>
              </w:rPr>
              <w:t xml:space="preserve">Rough draft of </w:t>
            </w:r>
            <w:r w:rsidRPr="00B01FA4">
              <w:rPr>
                <w:rFonts w:ascii="Times New Roman" w:hAnsi="Times New Roman" w:cs="Times New Roman"/>
                <w:i/>
              </w:rPr>
              <w:t>Kindred</w:t>
            </w:r>
            <w:r>
              <w:rPr>
                <w:rFonts w:ascii="Times New Roman" w:hAnsi="Times New Roman" w:cs="Times New Roman"/>
              </w:rPr>
              <w:t xml:space="preserve">-based short story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B01FA4" w:rsidRDefault="00B01FA4" w:rsidP="00B01FA4">
            <w:pPr>
              <w:rPr>
                <w:rFonts w:ascii="Times New Roman" w:hAnsi="Times New Roman" w:cs="Times New Roman"/>
              </w:rPr>
            </w:pPr>
            <w:r>
              <w:rPr>
                <w:rFonts w:ascii="Times New Roman" w:hAnsi="Times New Roman" w:cs="Times New Roman"/>
              </w:rPr>
              <w:t xml:space="preserve">Students will further their understanding of character, conflict, historical details, setting, plot, theme and dialogue in literature. They will learn through analysis of one another’s work based on the writing assignment described above. They will show their learning by responding critically (in writing) to the work of their peers. </w:t>
            </w:r>
          </w:p>
          <w:p w:rsidR="00107627" w:rsidRDefault="00107627" w:rsidP="00107627">
            <w:pPr>
              <w:rPr>
                <w:rFonts w:ascii="Times New Roman" w:hAnsi="Times New Roman" w:cs="Times New Roman"/>
              </w:rPr>
            </w:pPr>
          </w:p>
          <w:p w:rsidR="00107627" w:rsidRDefault="00B01FA4" w:rsidP="00107627">
            <w:pPr>
              <w:rPr>
                <w:rFonts w:ascii="Times New Roman" w:hAnsi="Times New Roman" w:cs="Times New Roman"/>
              </w:rPr>
            </w:pPr>
            <w:r>
              <w:rPr>
                <w:rFonts w:ascii="Times New Roman" w:hAnsi="Times New Roman" w:cs="Times New Roman"/>
              </w:rPr>
              <w:t xml:space="preserve">Today we will engage in peer analysis of rough drafts of the writing assignment described above. Students will then assign their own work a score, and we will discuss the results as a whole class. </w:t>
            </w: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bookmarkStart w:id="0" w:name="_GoBack"/>
            <w:bookmarkEnd w:id="0"/>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4D00E0" w:rsidRDefault="00B01FA4" w:rsidP="00107627">
            <w:pPr>
              <w:rPr>
                <w:rFonts w:ascii="Times New Roman" w:hAnsi="Times New Roman" w:cs="Times New Roman"/>
              </w:rPr>
            </w:pPr>
            <w:r>
              <w:rPr>
                <w:rFonts w:ascii="Times New Roman" w:hAnsi="Times New Roman" w:cs="Times New Roman"/>
              </w:rPr>
              <w:t xml:space="preserve">Students will understand historical context, character development, setting, plot, theme and the use of dialogue in literature. They will show their learning by participating in Socratic dialogue. </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754BC" w:rsidRDefault="00D754BC" w:rsidP="00CB5C6C">
            <w:pPr>
              <w:rPr>
                <w:rFonts w:ascii="Times New Roman" w:hAnsi="Times New Roman" w:cs="Times New Roman"/>
              </w:rPr>
            </w:pPr>
            <w:r w:rsidRPr="00D754BC">
              <w:rPr>
                <w:rFonts w:ascii="Times New Roman" w:hAnsi="Times New Roman" w:cs="Times New Roman"/>
              </w:rPr>
              <w:t>Reading: pages 114-143</w:t>
            </w:r>
          </w:p>
          <w:p w:rsidR="00D754BC" w:rsidRPr="00D754BC" w:rsidRDefault="00D754BC" w:rsidP="00CB5C6C">
            <w:pPr>
              <w:rPr>
                <w:rFonts w:ascii="Times New Roman" w:hAnsi="Times New Roman" w:cs="Times New Roman"/>
              </w:rPr>
            </w:pPr>
            <w:r w:rsidRPr="00D754BC">
              <w:rPr>
                <w:rFonts w:ascii="Times New Roman" w:hAnsi="Times New Roman" w:cs="Times New Roman"/>
              </w:rPr>
              <w:t>Reading Quiz</w:t>
            </w:r>
          </w:p>
          <w:p w:rsidR="00D754BC" w:rsidRDefault="00D754BC" w:rsidP="00CB5C6C">
            <w:pPr>
              <w:rPr>
                <w:rFonts w:ascii="Times New Roman" w:hAnsi="Times New Roman" w:cs="Times New Roman"/>
                <w:b/>
              </w:rPr>
            </w:pPr>
            <w:r w:rsidRPr="00D754BC">
              <w:rPr>
                <w:rFonts w:ascii="Times New Roman" w:hAnsi="Times New Roman" w:cs="Times New Roman"/>
              </w:rPr>
              <w:t>Socratic dialogue (pages 84-143)</w:t>
            </w:r>
            <w:r>
              <w:rPr>
                <w:rFonts w:ascii="Times New Roman" w:hAnsi="Times New Roman" w:cs="Times New Roman"/>
                <w:b/>
              </w:rPr>
              <w:t xml:space="preserve"> </w:t>
            </w:r>
          </w:p>
          <w:p w:rsidR="00461A58" w:rsidRPr="00461A58" w:rsidRDefault="00461A58" w:rsidP="00CB5C6C">
            <w:pPr>
              <w:rPr>
                <w:rFonts w:ascii="Times New Roman" w:hAnsi="Times New Roman" w:cs="Times New Roman"/>
              </w:rPr>
            </w:pPr>
            <w:r w:rsidRPr="00461A58">
              <w:rPr>
                <w:rFonts w:ascii="Times New Roman" w:hAnsi="Times New Roman" w:cs="Times New Roman"/>
              </w:rPr>
              <w:t>Second draft: Kindred-based short story</w:t>
            </w:r>
          </w:p>
          <w:p w:rsidR="00B01FA4" w:rsidRDefault="00B01FA4" w:rsidP="00CB5C6C">
            <w:pPr>
              <w:rPr>
                <w:rFonts w:ascii="Times New Roman" w:hAnsi="Times New Roman" w:cs="Times New Roman"/>
                <w:b/>
              </w:rPr>
            </w:pPr>
          </w:p>
          <w:p w:rsidR="00B01FA4" w:rsidRDefault="00B01FA4" w:rsidP="00CB5C6C">
            <w:pPr>
              <w:rPr>
                <w:rFonts w:ascii="Times New Roman" w:hAnsi="Times New Roman" w:cs="Times New Roman"/>
                <w:b/>
              </w:rPr>
            </w:pPr>
            <w:r>
              <w:rPr>
                <w:rFonts w:ascii="Times New Roman" w:hAnsi="Times New Roman" w:cs="Times New Roman"/>
                <w:b/>
              </w:rPr>
              <w:t>For next week: read pages 144-174 for Wednesday</w:t>
            </w:r>
          </w:p>
          <w:p w:rsidR="00B01FA4" w:rsidRDefault="00B01FA4" w:rsidP="00CB5C6C">
            <w:pPr>
              <w:rPr>
                <w:rFonts w:ascii="Times New Roman" w:hAnsi="Times New Roman" w:cs="Times New Roman"/>
                <w:b/>
              </w:rPr>
            </w:pPr>
          </w:p>
          <w:p w:rsidR="00B01FA4" w:rsidRDefault="00B01FA4" w:rsidP="00CB5C6C">
            <w:pPr>
              <w:rPr>
                <w:rFonts w:ascii="Times New Roman" w:hAnsi="Times New Roman" w:cs="Times New Roman"/>
                <w:b/>
              </w:rPr>
            </w:pPr>
            <w:r>
              <w:rPr>
                <w:rFonts w:ascii="Times New Roman" w:hAnsi="Times New Roman" w:cs="Times New Roman"/>
                <w:b/>
              </w:rPr>
              <w:t xml:space="preserve">Read pages 175-188 for Friday.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9095C"/>
    <w:multiLevelType w:val="hybridMultilevel"/>
    <w:tmpl w:val="F78C4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65928"/>
    <w:rsid w:val="00186DBE"/>
    <w:rsid w:val="001C5B23"/>
    <w:rsid w:val="001D6899"/>
    <w:rsid w:val="00256289"/>
    <w:rsid w:val="00336E12"/>
    <w:rsid w:val="0043440A"/>
    <w:rsid w:val="0045563F"/>
    <w:rsid w:val="00461A58"/>
    <w:rsid w:val="004D00E0"/>
    <w:rsid w:val="004E12CF"/>
    <w:rsid w:val="00814D26"/>
    <w:rsid w:val="00884B65"/>
    <w:rsid w:val="00944FBD"/>
    <w:rsid w:val="00996F17"/>
    <w:rsid w:val="00A838D2"/>
    <w:rsid w:val="00B01FA4"/>
    <w:rsid w:val="00C17F0C"/>
    <w:rsid w:val="00CB5C6C"/>
    <w:rsid w:val="00CE5007"/>
    <w:rsid w:val="00D01E9F"/>
    <w:rsid w:val="00D52972"/>
    <w:rsid w:val="00D754BC"/>
    <w:rsid w:val="00DA38ED"/>
    <w:rsid w:val="00E1303C"/>
    <w:rsid w:val="00E62DA8"/>
    <w:rsid w:val="00ED084D"/>
    <w:rsid w:val="00F276F3"/>
    <w:rsid w:val="00F66E3B"/>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B09C-938A-4760-8B95-E104F556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5</cp:revision>
  <cp:lastPrinted>2013-08-12T14:27:00Z</cp:lastPrinted>
  <dcterms:created xsi:type="dcterms:W3CDTF">2013-09-17T15:33:00Z</dcterms:created>
  <dcterms:modified xsi:type="dcterms:W3CDTF">2013-09-18T18:32:00Z</dcterms:modified>
</cp:coreProperties>
</file>